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19" w:rsidRPr="00773B19" w:rsidRDefault="00773B19" w:rsidP="00773B1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proofErr w:type="spellStart"/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>osnovu</w:t>
      </w:r>
      <w:proofErr w:type="spellEnd"/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8.</w:t>
      </w:r>
      <w:proofErr w:type="gramEnd"/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>ministarskim</w:t>
      </w:r>
      <w:proofErr w:type="spellEnd"/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>vladinim</w:t>
      </w:r>
      <w:proofErr w:type="spellEnd"/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>drugim</w:t>
      </w:r>
      <w:proofErr w:type="spellEnd"/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>imenovanjima</w:t>
      </w:r>
      <w:proofErr w:type="spellEnd"/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>Federacije</w:t>
      </w:r>
      <w:proofErr w:type="spellEnd"/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>Bosne</w:t>
      </w:r>
      <w:proofErr w:type="spellEnd"/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>Hercegovine</w:t>
      </w:r>
      <w:proofErr w:type="spellEnd"/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>Službene</w:t>
      </w:r>
      <w:proofErr w:type="spellEnd"/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>novine</w:t>
      </w:r>
      <w:proofErr w:type="spellEnd"/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>FBiH</w:t>
      </w:r>
      <w:proofErr w:type="spellEnd"/>
      <w:proofErr w:type="gramStart"/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>“ broj:12</w:t>
      </w:r>
      <w:proofErr w:type="gramEnd"/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>/03</w:t>
      </w:r>
      <w:r w:rsidR="00802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126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="000912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65/13</w:t>
      </w:r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43. </w:t>
      </w:r>
      <w:proofErr w:type="spellStart"/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radio-</w:t>
      </w:r>
      <w:proofErr w:type="spellStart"/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>televiziji</w:t>
      </w:r>
      <w:proofErr w:type="spellEnd"/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>Bosansko</w:t>
      </w:r>
      <w:proofErr w:type="spellEnd"/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>podrinjskog</w:t>
      </w:r>
      <w:proofErr w:type="spellEnd"/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>kantona</w:t>
      </w:r>
      <w:proofErr w:type="spellEnd"/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>Goražde</w:t>
      </w:r>
      <w:proofErr w:type="spellEnd"/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>( „</w:t>
      </w:r>
      <w:proofErr w:type="spellStart"/>
      <w:proofErr w:type="gramEnd"/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>Službene</w:t>
      </w:r>
      <w:proofErr w:type="spellEnd"/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>novine</w:t>
      </w:r>
      <w:proofErr w:type="spellEnd"/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BPK-a </w:t>
      </w:r>
      <w:proofErr w:type="spellStart"/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>Goražde</w:t>
      </w:r>
      <w:proofErr w:type="spellEnd"/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 </w:t>
      </w:r>
      <w:proofErr w:type="spellStart"/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7/02,</w:t>
      </w:r>
      <w:r w:rsidR="00091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8/09,</w:t>
      </w:r>
      <w:r w:rsidR="00091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11/12,</w:t>
      </w:r>
      <w:r w:rsidR="00091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13/12 </w:t>
      </w:r>
      <w:proofErr w:type="spellStart"/>
      <w:r w:rsidR="0009126B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9/13</w:t>
      </w:r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>Ministarstvo</w:t>
      </w:r>
      <w:proofErr w:type="spellEnd"/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>obrazovanje</w:t>
      </w:r>
      <w:proofErr w:type="spellEnd"/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912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mlade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>nauku</w:t>
      </w:r>
      <w:proofErr w:type="spellEnd"/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>kulturu</w:t>
      </w:r>
      <w:proofErr w:type="spellEnd"/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sport </w:t>
      </w:r>
      <w:proofErr w:type="spellStart"/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>Bosansko-podrinjskog</w:t>
      </w:r>
      <w:proofErr w:type="spellEnd"/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>kantona</w:t>
      </w:r>
      <w:proofErr w:type="spellEnd"/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>Goražde</w:t>
      </w:r>
      <w:proofErr w:type="spellEnd"/>
      <w:r w:rsidRPr="00773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73B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 b j a v l j u j e:</w:t>
      </w:r>
    </w:p>
    <w:p w:rsidR="00773B19" w:rsidRPr="00773B19" w:rsidRDefault="00773B19" w:rsidP="00773B1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3B19" w:rsidRPr="00773B19" w:rsidRDefault="00773B19" w:rsidP="00773B19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G L A S</w:t>
      </w:r>
    </w:p>
    <w:p w:rsidR="00773B19" w:rsidRPr="00773B19" w:rsidRDefault="00773B19" w:rsidP="00773B19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773B19">
        <w:rPr>
          <w:rFonts w:ascii="Times New Roman" w:eastAsia="Times New Roman" w:hAnsi="Times New Roman" w:cs="Times New Roman"/>
          <w:b/>
          <w:i/>
          <w:sz w:val="24"/>
          <w:szCs w:val="24"/>
        </w:rPr>
        <w:t>Za</w:t>
      </w:r>
      <w:proofErr w:type="spellEnd"/>
      <w:r w:rsidRPr="00773B1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b/>
          <w:i/>
          <w:sz w:val="24"/>
          <w:szCs w:val="24"/>
        </w:rPr>
        <w:t>izbor</w:t>
      </w:r>
      <w:proofErr w:type="spellEnd"/>
      <w:r w:rsidRPr="00773B1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b/>
          <w:i/>
          <w:sz w:val="24"/>
          <w:szCs w:val="24"/>
        </w:rPr>
        <w:t>i</w:t>
      </w:r>
      <w:proofErr w:type="spellEnd"/>
      <w:r w:rsidRPr="00773B1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b/>
          <w:i/>
          <w:sz w:val="24"/>
          <w:szCs w:val="24"/>
        </w:rPr>
        <w:t>imenovanje</w:t>
      </w:r>
      <w:proofErr w:type="spellEnd"/>
      <w:r w:rsidRPr="00773B1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b/>
          <w:i/>
          <w:sz w:val="24"/>
          <w:szCs w:val="24"/>
        </w:rPr>
        <w:t>kandidata</w:t>
      </w:r>
      <w:proofErr w:type="spellEnd"/>
      <w:r w:rsidRPr="00773B1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773B19">
        <w:rPr>
          <w:rFonts w:ascii="Times New Roman" w:eastAsia="Times New Roman" w:hAnsi="Times New Roman" w:cs="Times New Roman"/>
          <w:b/>
          <w:i/>
          <w:sz w:val="24"/>
          <w:szCs w:val="24"/>
        </w:rPr>
        <w:t>na</w:t>
      </w:r>
      <w:proofErr w:type="spellEnd"/>
      <w:proofErr w:type="gramEnd"/>
      <w:r w:rsidRPr="00773B1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b/>
          <w:i/>
          <w:sz w:val="24"/>
          <w:szCs w:val="24"/>
        </w:rPr>
        <w:t>poziciju</w:t>
      </w:r>
      <w:proofErr w:type="spellEnd"/>
      <w:r w:rsidRPr="00773B1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b/>
          <w:i/>
          <w:sz w:val="24"/>
          <w:szCs w:val="24"/>
        </w:rPr>
        <w:t>predsjednika</w:t>
      </w:r>
      <w:proofErr w:type="spellEnd"/>
      <w:r w:rsidRPr="00773B1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b/>
          <w:i/>
          <w:sz w:val="24"/>
          <w:szCs w:val="24"/>
        </w:rPr>
        <w:t>Skupštine</w:t>
      </w:r>
      <w:proofErr w:type="spellEnd"/>
      <w:r w:rsidRPr="00773B1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JP RTV BPK-a </w:t>
      </w:r>
      <w:proofErr w:type="spellStart"/>
      <w:r w:rsidRPr="00773B19">
        <w:rPr>
          <w:rFonts w:ascii="Times New Roman" w:eastAsia="Times New Roman" w:hAnsi="Times New Roman" w:cs="Times New Roman"/>
          <w:b/>
          <w:i/>
          <w:sz w:val="24"/>
          <w:szCs w:val="24"/>
        </w:rPr>
        <w:t>Goražde</w:t>
      </w:r>
      <w:proofErr w:type="spellEnd"/>
    </w:p>
    <w:p w:rsidR="00773B19" w:rsidRPr="00773B19" w:rsidRDefault="00773B19" w:rsidP="00773B1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3B19" w:rsidRPr="00773B19" w:rsidRDefault="00773B19" w:rsidP="00773B19">
      <w:pPr>
        <w:spacing w:line="240" w:lineRule="auto"/>
        <w:ind w:left="360" w:firstLine="34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773B19">
        <w:rPr>
          <w:rFonts w:ascii="Times New Roman" w:eastAsia="Times New Roman" w:hAnsi="Times New Roman" w:cs="Times New Roman"/>
          <w:sz w:val="24"/>
          <w:szCs w:val="24"/>
        </w:rPr>
        <w:t>Objavljuje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Oglas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izbor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imenovanje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predsjednika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JP RTV BPK-a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Goražde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3B19" w:rsidRPr="00773B19" w:rsidRDefault="00773B19" w:rsidP="00773B19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Opis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pozicije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73B19" w:rsidRPr="00773B19" w:rsidRDefault="00773B19" w:rsidP="00773B19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Skupština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obavlja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poslove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3B19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značaja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djelatnost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kojima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bavi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Javno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preduzeće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JP RTV BPK-a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Goražde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donosi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odluke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slijedećem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73B19" w:rsidRPr="00773B19" w:rsidRDefault="00773B19" w:rsidP="00773B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Statutu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predhodnu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saglasnost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osnivača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73B19" w:rsidRPr="00773B19" w:rsidRDefault="00773B19" w:rsidP="00773B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Poslovniku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poslovnicima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prijedlog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nadzornog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73B19" w:rsidRPr="00773B19" w:rsidRDefault="00773B19" w:rsidP="00773B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Etičkom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kodeksu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prijedlog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nadzornog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73B19" w:rsidRPr="00773B19" w:rsidRDefault="00773B19" w:rsidP="00773B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Planu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poslovanja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revidiranom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planu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poslovanja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sukladno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Zakonu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javnim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preduzećima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3B19" w:rsidRPr="00773B19" w:rsidRDefault="00773B19" w:rsidP="00773B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Nadležnostima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utvrđene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Zakonom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privrednim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društvima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3B19" w:rsidRPr="00773B19" w:rsidRDefault="00773B19" w:rsidP="00773B19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Izbor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imenovanje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predsjednika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JP RTV BPK-a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Goražde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vrši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period do </w:t>
      </w:r>
      <w:proofErr w:type="spellStart"/>
      <w:r>
        <w:rPr>
          <w:rFonts w:ascii="Times New Roman" w:hAnsi="Times New Roman" w:cs="Times New Roman"/>
          <w:sz w:val="24"/>
          <w:szCs w:val="24"/>
        </w:rPr>
        <w:t>isteka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JP RTV BPK-a </w:t>
      </w:r>
      <w:proofErr w:type="spellStart"/>
      <w:r>
        <w:rPr>
          <w:rFonts w:ascii="Times New Roman" w:hAnsi="Times New Roman" w:cs="Times New Roman"/>
          <w:sz w:val="24"/>
          <w:szCs w:val="24"/>
        </w:rPr>
        <w:t>Goražde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3B19" w:rsidRPr="00773B19" w:rsidRDefault="00773B19" w:rsidP="00773B19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Kandidat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izbor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imenovanje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mora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ispunjavati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slijedeće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opšte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uslove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73B19" w:rsidRPr="00773B19" w:rsidRDefault="00773B19" w:rsidP="00773B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državljanin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BiH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Dokaz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Uvjerenje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državljanstvu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773B19" w:rsidRPr="00773B19" w:rsidRDefault="00773B19" w:rsidP="00773B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stariji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18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godina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mlađi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70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godina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imenovanja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Dokaz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Izvod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matične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Knjige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rođenih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773B19" w:rsidRPr="00773B19" w:rsidRDefault="00773B19" w:rsidP="00773B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otpušten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državne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službe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razultat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disciplinske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mjere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bilo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kom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nivou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Bosni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Hercegovini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bilo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nivou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države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entiteta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) u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periodu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najmanje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3 (tri)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prije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objavljivanja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upražnjene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pozicije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Dokaz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izjava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kandidata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potpisana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ovjerenja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strane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općinskog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nadležnog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organa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773B19" w:rsidRPr="00773B19" w:rsidRDefault="00773B19" w:rsidP="00773B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73B19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proofErr w:type="gram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njega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odnosi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IX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stav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Ustava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BiH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Dokaz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Izjava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kandidata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potpisana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ovjerenja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strane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općinskog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nadležnog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organa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773B19" w:rsidRPr="00773B19" w:rsidRDefault="00773B19" w:rsidP="00773B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osuđivan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krivično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djelo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privredni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prijestup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niti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protiv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njega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vodi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krivični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postupak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Dokaz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Uvjerenje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Općinskog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Kantonalnog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suda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73B19" w:rsidRPr="00773B19" w:rsidRDefault="00773B19" w:rsidP="00773B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mu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pravosnažnom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presudom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suda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zabranjeno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obavljanje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aktivnosti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poziciju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koju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aplicira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Dokaz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Uvjerenje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nadležnog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suda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73B19" w:rsidRPr="00773B19" w:rsidRDefault="00773B19" w:rsidP="00773B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izabrani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zvaničnik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nosilac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sudske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izvršne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funkcije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savjetnik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zvaničnicima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nosiocima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izvršnih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funkcija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Dokaz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Izjava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potpisana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ovjerena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strane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općinskog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nadležnog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organa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773B19" w:rsidRPr="00773B19" w:rsidRDefault="00773B19" w:rsidP="00773B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73B19">
        <w:rPr>
          <w:rFonts w:ascii="Times New Roman" w:eastAsia="Times New Roman" w:hAnsi="Times New Roman" w:cs="Times New Roman"/>
          <w:sz w:val="24"/>
          <w:szCs w:val="24"/>
        </w:rPr>
        <w:lastRenderedPageBreak/>
        <w:t>da</w:t>
      </w:r>
      <w:proofErr w:type="spellEnd"/>
      <w:proofErr w:type="gram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funkciji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političkoj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stranci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smislu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5.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ministarskim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vladinim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drugim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imenovanjima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Dokaz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Potpisana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izjava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kandidata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ovjerena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strane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općinskog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nadležnog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organa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773B19" w:rsidRPr="00773B19" w:rsidRDefault="00773B19" w:rsidP="00773B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direktor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Uprave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predsjednik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Nadzornog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Odbora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reviziju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drugom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privrednom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društvu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Dokaz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Izjava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potpisana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ovjerena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strane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općinskog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nadležnog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organa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773B19" w:rsidRPr="00773B19" w:rsidRDefault="00773B19" w:rsidP="00773B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73B19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proofErr w:type="gram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sukobu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interesa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ličnom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profesionalnom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odnosu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Društvom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kom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aplicira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poziciju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predsjednika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3B19" w:rsidRPr="00773B19" w:rsidRDefault="00773B19" w:rsidP="00773B19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Dokumenti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kojima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dokazuje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ispunjavanje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opštih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uslova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stariji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3B19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6 (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šest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mjeseci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. Pored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navedenih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opštih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uslova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kandidat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prijavljuje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3B1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Oglas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mora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ispunjavati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slijedeće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posebne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uslove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73B19" w:rsidRPr="00773B19" w:rsidRDefault="00773B19" w:rsidP="00773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- VII </w:t>
      </w:r>
      <w:proofErr w:type="spellStart"/>
      <w:proofErr w:type="gramStart"/>
      <w:r w:rsidRPr="00773B19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stepen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složenosti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zanimanja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, VSS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VŠS,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završen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fakultet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društvenog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tehničkog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smjera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73B19" w:rsidRPr="00773B19" w:rsidRDefault="00773B19" w:rsidP="00773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773B19">
        <w:rPr>
          <w:rFonts w:ascii="Times New Roman" w:eastAsia="Times New Roman" w:hAnsi="Times New Roman" w:cs="Times New Roman"/>
          <w:sz w:val="24"/>
          <w:szCs w:val="24"/>
        </w:rPr>
        <w:t>najmanje</w:t>
      </w:r>
      <w:proofErr w:type="spellEnd"/>
      <w:proofErr w:type="gram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tri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radnog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staža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struci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3B19" w:rsidRPr="00773B19" w:rsidRDefault="00773B19" w:rsidP="00773B19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Prilikom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procjene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kvalifikacije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iskustva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kandidata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posebni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uslovi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uzimaju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se u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obzir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slijedeći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kriteriji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73B19" w:rsidRPr="00773B19" w:rsidRDefault="00773B19" w:rsidP="00773B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stručne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iskustvene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komunikacijske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organizacijske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sposobnosti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vršenje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poslova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finansijskog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nadzora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73B19" w:rsidRPr="00773B19" w:rsidRDefault="00773B19" w:rsidP="00773B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sposobnost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tumačenja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primjene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drugih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propisa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naročito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djelatnosti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Preduzeća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73B19" w:rsidRPr="00773B19" w:rsidRDefault="00773B19" w:rsidP="00773B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prilagodljivost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timskom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sposobnost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savjesno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odgovorno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obavljanje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pozicije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koju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kandidira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73B19" w:rsidRPr="00773B19" w:rsidRDefault="00773B19" w:rsidP="00773B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sposobnost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odlučnog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nepristrasnog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donošenja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odluka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</w:p>
    <w:p w:rsidR="00773B19" w:rsidRPr="00773B19" w:rsidRDefault="00773B19" w:rsidP="00773B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73B19">
        <w:rPr>
          <w:rFonts w:ascii="Times New Roman" w:eastAsia="Times New Roman" w:hAnsi="Times New Roman" w:cs="Times New Roman"/>
          <w:sz w:val="24"/>
          <w:szCs w:val="24"/>
        </w:rPr>
        <w:t>rezultati</w:t>
      </w:r>
      <w:proofErr w:type="spellEnd"/>
      <w:proofErr w:type="gram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ostvareni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tokom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predhodnog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radnog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angažmana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preporuka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poslodavca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3B19" w:rsidRPr="00773B19" w:rsidRDefault="00773B19" w:rsidP="00773B19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vezi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posebnih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uslova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kandidati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trebaju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priložiti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73B19" w:rsidRPr="00773B19" w:rsidRDefault="00773B19" w:rsidP="00773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Dokaz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stručnoj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spremi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univerzitetska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diploma,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ovjerena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kopija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73B19" w:rsidRPr="00773B19" w:rsidRDefault="00773B19" w:rsidP="00773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73B19">
        <w:rPr>
          <w:rFonts w:ascii="Times New Roman" w:eastAsia="Times New Roman" w:hAnsi="Times New Roman" w:cs="Times New Roman"/>
          <w:sz w:val="24"/>
          <w:szCs w:val="24"/>
        </w:rPr>
        <w:t>dokaz</w:t>
      </w:r>
      <w:proofErr w:type="spellEnd"/>
      <w:proofErr w:type="gram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radnom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iskustvu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potvrda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poslodavca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kod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kojega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zaposlen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kandidat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ispis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AM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obrazac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PIO/MIO.</w:t>
      </w:r>
    </w:p>
    <w:p w:rsidR="00773B19" w:rsidRPr="00773B19" w:rsidRDefault="00773B19" w:rsidP="00773B1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Kandidat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dužan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Prijavu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3B1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Oglas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sadrži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kraću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biografiju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adresu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kontakt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priložiti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orginalne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dokumente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ovjerene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kopije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dokumenata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dokaz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ispunjavanje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opštih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posebnih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uslov</w:t>
      </w:r>
      <w:r w:rsidR="00C65E82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C65E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5E82">
        <w:rPr>
          <w:rFonts w:ascii="Times New Roman" w:eastAsia="Times New Roman" w:hAnsi="Times New Roman" w:cs="Times New Roman"/>
          <w:sz w:val="24"/>
          <w:szCs w:val="24"/>
        </w:rPr>
        <w:t>traženih</w:t>
      </w:r>
      <w:proofErr w:type="spellEnd"/>
      <w:r w:rsidR="00C65E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5E82">
        <w:rPr>
          <w:rFonts w:ascii="Times New Roman" w:eastAsia="Times New Roman" w:hAnsi="Times New Roman" w:cs="Times New Roman"/>
          <w:sz w:val="24"/>
          <w:szCs w:val="24"/>
        </w:rPr>
        <w:t>Oglasom</w:t>
      </w:r>
      <w:proofErr w:type="spellEnd"/>
      <w:r w:rsidR="00C65E82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="00C65E82"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 w:rsidR="00C65E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5E82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="00C65E82"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C65E82">
        <w:rPr>
          <w:rFonts w:ascii="Times New Roman" w:eastAsia="Times New Roman" w:hAnsi="Times New Roman" w:cs="Times New Roman"/>
          <w:sz w:val="24"/>
          <w:szCs w:val="24"/>
        </w:rPr>
        <w:t>petnaest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poslednjeg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objavljivanja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3B19" w:rsidRDefault="00773B19" w:rsidP="00773B1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Oglas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objavljen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u „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Službenim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novinama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FBiH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dnevnom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listu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Oslobođenje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oglasnoj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ploči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BPK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Goražde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oglasnoj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ploči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JP RTV BPK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Goražde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web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stranici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Bosansko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podrinjskog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kantona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Goražde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2BF4" w:rsidRDefault="00802BF4" w:rsidP="00773B1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BF4" w:rsidRPr="00773B19" w:rsidRDefault="00802BF4" w:rsidP="00773B1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B19" w:rsidRPr="00773B19" w:rsidRDefault="00773B19" w:rsidP="00773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B19" w:rsidRPr="00773B19" w:rsidRDefault="00773B19" w:rsidP="00773B19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73B19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NEPOTPUNE I NEBLAGOVREMENE PRIJAVE NEĆE SE UZETI U RAZMATRANJE</w:t>
      </w:r>
    </w:p>
    <w:p w:rsidR="00773B19" w:rsidRPr="00773B19" w:rsidRDefault="00773B19" w:rsidP="00773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B19" w:rsidRPr="00773B19" w:rsidRDefault="00773B19" w:rsidP="00773B1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Oglas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dostavljaju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adresu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>: BOSANSKO – PODRINJSKI KANTON GORAŽDE, MINISTARSTVO ZA OBRAZOVANJE,</w:t>
      </w:r>
      <w:r>
        <w:rPr>
          <w:rFonts w:ascii="Times New Roman" w:hAnsi="Times New Roman" w:cs="Times New Roman"/>
          <w:sz w:val="24"/>
          <w:szCs w:val="24"/>
        </w:rPr>
        <w:t>MLADE,</w:t>
      </w:r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NAUKU, KULTURU I SPORT  BOSANSKO – PODRINJSKOG KANTONA GORAŽDE,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Komisiji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izbor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imenovanje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naznakom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Oglas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izbor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imenovanje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predsjednika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JP RTV BPK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Goražde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naznakom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NE OTVARAJ.</w:t>
      </w:r>
    </w:p>
    <w:p w:rsidR="00773B19" w:rsidRPr="00773B19" w:rsidRDefault="00773B19" w:rsidP="00773B1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Kandidati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nakon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intervjua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predloži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Komisija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izbor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smatrat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3B19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najuspješnije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prošli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otvorenu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konkurenciju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3B19" w:rsidRPr="00773B19" w:rsidRDefault="00773B19" w:rsidP="00773B1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Konačno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imenovanje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predsjednika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preduzeća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Radio –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televizija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Bosansko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podrinjskog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kantona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Goražde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izvršit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3B19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Vlada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Bosansko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podrinjskog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kantona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sz w:val="24"/>
          <w:szCs w:val="24"/>
        </w:rPr>
        <w:t>Goražde</w:t>
      </w:r>
      <w:proofErr w:type="spellEnd"/>
      <w:r w:rsidRPr="00773B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73B19" w:rsidRPr="00773B19" w:rsidRDefault="00773B19" w:rsidP="00773B1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B19" w:rsidRPr="00773B19" w:rsidRDefault="00773B19" w:rsidP="00773B19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73B1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</w:t>
      </w:r>
      <w:proofErr w:type="spellStart"/>
      <w:r w:rsidRPr="00773B19">
        <w:rPr>
          <w:rFonts w:ascii="Times New Roman" w:eastAsia="Times New Roman" w:hAnsi="Times New Roman" w:cs="Times New Roman"/>
          <w:b/>
          <w:i/>
          <w:sz w:val="24"/>
          <w:szCs w:val="24"/>
        </w:rPr>
        <w:t>Ministarstvo</w:t>
      </w:r>
      <w:proofErr w:type="spellEnd"/>
      <w:r w:rsidRPr="00773B1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b/>
          <w:i/>
          <w:sz w:val="24"/>
          <w:szCs w:val="24"/>
        </w:rPr>
        <w:t>za</w:t>
      </w:r>
      <w:proofErr w:type="spellEnd"/>
      <w:r w:rsidRPr="00773B1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b/>
          <w:i/>
          <w:sz w:val="24"/>
          <w:szCs w:val="24"/>
        </w:rPr>
        <w:t>obrazovanje</w:t>
      </w:r>
      <w:proofErr w:type="spellEnd"/>
      <w:r w:rsidRPr="00773B19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="00802B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mlade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773B1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b/>
          <w:i/>
          <w:sz w:val="24"/>
          <w:szCs w:val="24"/>
        </w:rPr>
        <w:t>nauku</w:t>
      </w:r>
      <w:proofErr w:type="spellEnd"/>
      <w:r w:rsidRPr="00773B1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</w:p>
    <w:p w:rsidR="00773B19" w:rsidRPr="00773B19" w:rsidRDefault="00773B19" w:rsidP="00773B19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773B19">
        <w:rPr>
          <w:rFonts w:ascii="Times New Roman" w:eastAsia="Times New Roman" w:hAnsi="Times New Roman" w:cs="Times New Roman"/>
          <w:b/>
          <w:i/>
          <w:sz w:val="24"/>
          <w:szCs w:val="24"/>
        </w:rPr>
        <w:t>kulturu</w:t>
      </w:r>
      <w:proofErr w:type="spellEnd"/>
      <w:proofErr w:type="gramEnd"/>
      <w:r w:rsidRPr="00773B1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b/>
          <w:i/>
          <w:sz w:val="24"/>
          <w:szCs w:val="24"/>
        </w:rPr>
        <w:t>i</w:t>
      </w:r>
      <w:proofErr w:type="spellEnd"/>
      <w:r w:rsidRPr="00773B1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sport </w:t>
      </w:r>
      <w:proofErr w:type="spellStart"/>
      <w:r w:rsidRPr="00773B19">
        <w:rPr>
          <w:rFonts w:ascii="Times New Roman" w:eastAsia="Times New Roman" w:hAnsi="Times New Roman" w:cs="Times New Roman"/>
          <w:b/>
          <w:i/>
          <w:sz w:val="24"/>
          <w:szCs w:val="24"/>
        </w:rPr>
        <w:t>Bosansko-podrinjskog</w:t>
      </w:r>
      <w:proofErr w:type="spellEnd"/>
      <w:r w:rsidRPr="00773B1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b/>
          <w:i/>
          <w:sz w:val="24"/>
          <w:szCs w:val="24"/>
        </w:rPr>
        <w:t>kantona</w:t>
      </w:r>
      <w:proofErr w:type="spellEnd"/>
      <w:r w:rsidRPr="00773B1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73B19">
        <w:rPr>
          <w:rFonts w:ascii="Times New Roman" w:eastAsia="Times New Roman" w:hAnsi="Times New Roman" w:cs="Times New Roman"/>
          <w:b/>
          <w:i/>
          <w:sz w:val="24"/>
          <w:szCs w:val="24"/>
        </w:rPr>
        <w:t>Goražde</w:t>
      </w:r>
      <w:proofErr w:type="spellEnd"/>
      <w:r w:rsidRPr="00773B19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773B1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="00802BF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AF1C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67B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802B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73B19">
        <w:rPr>
          <w:rFonts w:ascii="Times New Roman" w:eastAsia="Times New Roman" w:hAnsi="Times New Roman" w:cs="Times New Roman"/>
          <w:b/>
          <w:sz w:val="24"/>
          <w:szCs w:val="24"/>
        </w:rPr>
        <w:t>M I N I S T R I C A</w:t>
      </w:r>
      <w:r w:rsidRPr="00773B1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773B19" w:rsidRPr="00773B19" w:rsidRDefault="00773B19" w:rsidP="00773B19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73B19">
        <w:rPr>
          <w:rFonts w:ascii="Times New Roman" w:eastAsia="Times New Roman" w:hAnsi="Times New Roman" w:cs="Times New Roman"/>
          <w:sz w:val="24"/>
          <w:szCs w:val="24"/>
        </w:rPr>
        <w:tab/>
      </w:r>
      <w:r w:rsidRPr="00773B19">
        <w:rPr>
          <w:rFonts w:ascii="Times New Roman" w:eastAsia="Times New Roman" w:hAnsi="Times New Roman" w:cs="Times New Roman"/>
          <w:sz w:val="24"/>
          <w:szCs w:val="24"/>
        </w:rPr>
        <w:tab/>
      </w:r>
      <w:r w:rsidRPr="00773B19">
        <w:rPr>
          <w:rFonts w:ascii="Times New Roman" w:eastAsia="Times New Roman" w:hAnsi="Times New Roman" w:cs="Times New Roman"/>
          <w:sz w:val="24"/>
          <w:szCs w:val="24"/>
        </w:rPr>
        <w:tab/>
      </w:r>
      <w:r w:rsidRPr="00773B1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73B19" w:rsidRPr="00773B19" w:rsidRDefault="00773B19" w:rsidP="0097417B">
      <w:pPr>
        <w:spacing w:line="240" w:lineRule="auto"/>
        <w:ind w:left="567" w:hanging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: 10- 05-</w:t>
      </w:r>
      <w:r w:rsidR="00FA67B1">
        <w:rPr>
          <w:rFonts w:ascii="Times New Roman" w:hAnsi="Times New Roman" w:cs="Times New Roman"/>
          <w:b/>
          <w:i/>
          <w:sz w:val="24"/>
          <w:szCs w:val="24"/>
        </w:rPr>
        <w:t>2777-2</w:t>
      </w:r>
      <w:r w:rsidR="00AF1C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/14</w:t>
      </w:r>
      <w:r w:rsidRPr="00773B1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802BF4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Azra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Kuljuh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</w:t>
      </w:r>
      <w:r w:rsidR="00802BF4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AF1C6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</w:t>
      </w:r>
      <w:r w:rsidR="00FA67B1">
        <w:rPr>
          <w:rFonts w:ascii="Times New Roman" w:hAnsi="Times New Roman" w:cs="Times New Roman"/>
          <w:b/>
          <w:i/>
          <w:sz w:val="24"/>
          <w:szCs w:val="24"/>
        </w:rPr>
        <w:t>07.10</w:t>
      </w:r>
      <w:r w:rsidR="00AF1C6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.2014 </w:t>
      </w:r>
      <w:proofErr w:type="spellStart"/>
      <w:r w:rsidR="00AF1C65">
        <w:rPr>
          <w:rFonts w:ascii="Times New Roman" w:eastAsia="Times New Roman" w:hAnsi="Times New Roman" w:cs="Times New Roman"/>
          <w:b/>
          <w:i/>
          <w:sz w:val="24"/>
          <w:szCs w:val="24"/>
        </w:rPr>
        <w:t>godine</w:t>
      </w:r>
      <w:proofErr w:type="spellEnd"/>
    </w:p>
    <w:p w:rsidR="00773B19" w:rsidRPr="00773B19" w:rsidRDefault="00773B19" w:rsidP="00773B19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73B1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</w:t>
      </w:r>
      <w:r w:rsidR="00FA67B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</w:t>
      </w:r>
      <w:r w:rsidRPr="00773B1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G o r a ž d e</w:t>
      </w:r>
    </w:p>
    <w:p w:rsidR="005D2C48" w:rsidRPr="00773B19" w:rsidRDefault="00773B19" w:rsidP="00773B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B19">
        <w:rPr>
          <w:rFonts w:ascii="Times New Roman" w:eastAsia="Times New Roman" w:hAnsi="Times New Roman" w:cs="Times New Roman"/>
          <w:sz w:val="24"/>
          <w:szCs w:val="24"/>
        </w:rPr>
        <w:tab/>
      </w:r>
      <w:r w:rsidRPr="00773B19">
        <w:rPr>
          <w:rFonts w:ascii="Times New Roman" w:eastAsia="Times New Roman" w:hAnsi="Times New Roman" w:cs="Times New Roman"/>
          <w:sz w:val="24"/>
          <w:szCs w:val="24"/>
        </w:rPr>
        <w:tab/>
      </w:r>
      <w:r w:rsidRPr="00773B19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5D2C48" w:rsidRPr="00773B19" w:rsidSect="007611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D4FA4"/>
    <w:multiLevelType w:val="hybridMultilevel"/>
    <w:tmpl w:val="109A563A"/>
    <w:lvl w:ilvl="0" w:tplc="2C0AEC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0B56D1"/>
    <w:multiLevelType w:val="hybridMultilevel"/>
    <w:tmpl w:val="79C05DB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73B19"/>
    <w:rsid w:val="0009126B"/>
    <w:rsid w:val="001A124E"/>
    <w:rsid w:val="003757C1"/>
    <w:rsid w:val="005D2C48"/>
    <w:rsid w:val="0076119E"/>
    <w:rsid w:val="00773B19"/>
    <w:rsid w:val="00802BF4"/>
    <w:rsid w:val="0097417B"/>
    <w:rsid w:val="009A02D6"/>
    <w:rsid w:val="00AF1C65"/>
    <w:rsid w:val="00C65E82"/>
    <w:rsid w:val="00D45D27"/>
    <w:rsid w:val="00FA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2014-10-07T13:41:00Z</cp:lastPrinted>
  <dcterms:created xsi:type="dcterms:W3CDTF">2014-10-07T13:53:00Z</dcterms:created>
  <dcterms:modified xsi:type="dcterms:W3CDTF">2014-10-07T13:53:00Z</dcterms:modified>
</cp:coreProperties>
</file>